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AD" w:rsidRDefault="008523AD" w:rsidP="00852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3 тура (финала)</w:t>
      </w:r>
    </w:p>
    <w:p w:rsidR="008523AD" w:rsidRDefault="008523AD" w:rsidP="00852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по методике преподавания иностранных языков и культур</w:t>
      </w:r>
    </w:p>
    <w:p w:rsidR="008523AD" w:rsidRPr="00FD3919" w:rsidRDefault="008523AD" w:rsidP="008523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Французский</w:t>
      </w:r>
      <w:r w:rsidRPr="00FD3919">
        <w:rPr>
          <w:rFonts w:ascii="Times New Roman" w:hAnsi="Times New Roman" w:cs="Times New Roman"/>
          <w:b/>
          <w:i/>
          <w:sz w:val="28"/>
          <w:szCs w:val="28"/>
        </w:rPr>
        <w:t xml:space="preserve"> язык </w:t>
      </w:r>
    </w:p>
    <w:p w:rsidR="00B210CC" w:rsidRPr="008523AD" w:rsidRDefault="00B210CC" w:rsidP="00B210C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23AD">
        <w:rPr>
          <w:rFonts w:ascii="Times New Roman" w:hAnsi="Times New Roman" w:cs="Times New Roman"/>
          <w:sz w:val="28"/>
          <w:szCs w:val="28"/>
        </w:rPr>
        <w:t>Деева Ирина Олеговна, Государственный социально-гуманитарный университет</w:t>
      </w:r>
      <w:r w:rsidR="008523AD">
        <w:rPr>
          <w:rFonts w:ascii="Times New Roman" w:hAnsi="Times New Roman" w:cs="Times New Roman"/>
          <w:sz w:val="28"/>
          <w:szCs w:val="28"/>
        </w:rPr>
        <w:t xml:space="preserve">, </w:t>
      </w:r>
      <w:r w:rsidR="00774ACB">
        <w:rPr>
          <w:rFonts w:ascii="Times New Roman" w:hAnsi="Times New Roman" w:cs="Times New Roman"/>
          <w:sz w:val="28"/>
          <w:szCs w:val="28"/>
        </w:rPr>
        <w:t xml:space="preserve">г. </w:t>
      </w:r>
      <w:r w:rsidR="008523AD">
        <w:rPr>
          <w:rFonts w:ascii="Times New Roman" w:hAnsi="Times New Roman" w:cs="Times New Roman"/>
          <w:sz w:val="28"/>
          <w:szCs w:val="28"/>
        </w:rPr>
        <w:t>Коломна</w:t>
      </w:r>
    </w:p>
    <w:p w:rsidR="008523AD" w:rsidRPr="008523AD" w:rsidRDefault="008523AD" w:rsidP="00852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3AD">
        <w:rPr>
          <w:rFonts w:ascii="Times New Roman" w:hAnsi="Times New Roman" w:cs="Times New Roman"/>
          <w:sz w:val="28"/>
          <w:szCs w:val="28"/>
        </w:rPr>
        <w:t>Железнов Александр Алексеевич, Удмуртс</w:t>
      </w:r>
      <w:r>
        <w:rPr>
          <w:rFonts w:ascii="Times New Roman" w:hAnsi="Times New Roman" w:cs="Times New Roman"/>
          <w:sz w:val="28"/>
          <w:szCs w:val="28"/>
        </w:rPr>
        <w:t xml:space="preserve">кий государственный университет, </w:t>
      </w:r>
      <w:r w:rsidR="00774AC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Ижевск</w:t>
      </w:r>
    </w:p>
    <w:p w:rsidR="00B210CC" w:rsidRPr="008523AD" w:rsidRDefault="00B210CC" w:rsidP="00B210C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23AD">
        <w:rPr>
          <w:rFonts w:ascii="Times New Roman" w:hAnsi="Times New Roman" w:cs="Times New Roman"/>
          <w:sz w:val="28"/>
          <w:szCs w:val="28"/>
        </w:rPr>
        <w:t>Зволинская</w:t>
      </w:r>
      <w:proofErr w:type="spellEnd"/>
      <w:r w:rsidRPr="008523AD">
        <w:rPr>
          <w:rFonts w:ascii="Times New Roman" w:hAnsi="Times New Roman" w:cs="Times New Roman"/>
          <w:sz w:val="28"/>
          <w:szCs w:val="28"/>
        </w:rPr>
        <w:t xml:space="preserve"> Марина Игоревна, Московский государственный лингвистический университет</w:t>
      </w:r>
      <w:r w:rsidR="008523AD">
        <w:rPr>
          <w:rFonts w:ascii="Times New Roman" w:hAnsi="Times New Roman" w:cs="Times New Roman"/>
          <w:sz w:val="28"/>
          <w:szCs w:val="28"/>
        </w:rPr>
        <w:t>,</w:t>
      </w:r>
      <w:r w:rsidR="00774ACB" w:rsidRPr="00774ACB">
        <w:rPr>
          <w:rFonts w:ascii="Times New Roman" w:hAnsi="Times New Roman" w:cs="Times New Roman"/>
          <w:sz w:val="28"/>
          <w:szCs w:val="28"/>
        </w:rPr>
        <w:t xml:space="preserve"> </w:t>
      </w:r>
      <w:r w:rsidR="004F00BC">
        <w:rPr>
          <w:rFonts w:ascii="Times New Roman" w:hAnsi="Times New Roman" w:cs="Times New Roman"/>
          <w:sz w:val="28"/>
          <w:szCs w:val="28"/>
        </w:rPr>
        <w:t xml:space="preserve">г. </w:t>
      </w:r>
      <w:r w:rsidR="008523AD">
        <w:rPr>
          <w:rFonts w:ascii="Times New Roman" w:hAnsi="Times New Roman" w:cs="Times New Roman"/>
          <w:sz w:val="28"/>
          <w:szCs w:val="28"/>
        </w:rPr>
        <w:t>Москва</w:t>
      </w:r>
    </w:p>
    <w:p w:rsidR="00B210CC" w:rsidRPr="008523AD" w:rsidRDefault="00B210CC" w:rsidP="00B210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23AD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Pr="008523AD">
        <w:rPr>
          <w:rFonts w:ascii="Times New Roman" w:hAnsi="Times New Roman" w:cs="Times New Roman"/>
          <w:sz w:val="28"/>
          <w:szCs w:val="28"/>
        </w:rPr>
        <w:t xml:space="preserve"> Кристина Олеговна, </w:t>
      </w:r>
      <w:proofErr w:type="spellStart"/>
      <w:r w:rsidRPr="008523AD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8523AD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</w:t>
      </w:r>
      <w:r w:rsidR="008523AD">
        <w:rPr>
          <w:rFonts w:ascii="Times New Roman" w:hAnsi="Times New Roman" w:cs="Times New Roman"/>
          <w:sz w:val="28"/>
          <w:szCs w:val="28"/>
        </w:rPr>
        <w:t xml:space="preserve">, </w:t>
      </w:r>
      <w:r w:rsidR="00774ACB">
        <w:rPr>
          <w:rFonts w:ascii="Times New Roman" w:hAnsi="Times New Roman" w:cs="Times New Roman"/>
          <w:sz w:val="28"/>
          <w:szCs w:val="28"/>
        </w:rPr>
        <w:t xml:space="preserve">г. </w:t>
      </w:r>
      <w:r w:rsidR="008523AD">
        <w:rPr>
          <w:rFonts w:ascii="Times New Roman" w:hAnsi="Times New Roman" w:cs="Times New Roman"/>
          <w:sz w:val="28"/>
          <w:szCs w:val="28"/>
        </w:rPr>
        <w:t>Сургут</w:t>
      </w:r>
    </w:p>
    <w:p w:rsidR="00B210CC" w:rsidRPr="008523AD" w:rsidRDefault="00B210CC" w:rsidP="00B210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3AD">
        <w:rPr>
          <w:rFonts w:ascii="Times New Roman" w:hAnsi="Times New Roman" w:cs="Times New Roman"/>
          <w:sz w:val="28"/>
          <w:szCs w:val="28"/>
        </w:rPr>
        <w:t>Нестерина Татьяна Павловна, Самарский государственный социально-педагогический университет</w:t>
      </w:r>
      <w:r w:rsidR="008523AD">
        <w:rPr>
          <w:rFonts w:ascii="Times New Roman" w:hAnsi="Times New Roman" w:cs="Times New Roman"/>
          <w:sz w:val="28"/>
          <w:szCs w:val="28"/>
        </w:rPr>
        <w:t xml:space="preserve">, </w:t>
      </w:r>
      <w:r w:rsidR="00774ACB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 w:rsidR="00774ACB">
        <w:rPr>
          <w:rFonts w:ascii="Times New Roman" w:hAnsi="Times New Roman" w:cs="Times New Roman"/>
          <w:sz w:val="28"/>
          <w:szCs w:val="28"/>
        </w:rPr>
        <w:t xml:space="preserve"> </w:t>
      </w:r>
      <w:r w:rsidR="008523AD">
        <w:rPr>
          <w:rFonts w:ascii="Times New Roman" w:hAnsi="Times New Roman" w:cs="Times New Roman"/>
          <w:sz w:val="28"/>
          <w:szCs w:val="28"/>
        </w:rPr>
        <w:t>Самара</w:t>
      </w:r>
    </w:p>
    <w:p w:rsidR="00107400" w:rsidRPr="008523AD" w:rsidRDefault="00107400" w:rsidP="001074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3AD">
        <w:rPr>
          <w:rFonts w:ascii="Times New Roman" w:hAnsi="Times New Roman" w:cs="Times New Roman"/>
          <w:sz w:val="28"/>
          <w:szCs w:val="28"/>
        </w:rPr>
        <w:t>Пылаева Ксения Андреевна, Сыктывкарский государственный университет им. Питирима Сорокина</w:t>
      </w:r>
      <w:r w:rsidR="008523AD">
        <w:rPr>
          <w:rFonts w:ascii="Times New Roman" w:hAnsi="Times New Roman" w:cs="Times New Roman"/>
          <w:sz w:val="28"/>
          <w:szCs w:val="28"/>
        </w:rPr>
        <w:t>,</w:t>
      </w:r>
      <w:r w:rsidR="00774ACB" w:rsidRPr="00774ACB">
        <w:rPr>
          <w:rFonts w:ascii="Times New Roman" w:hAnsi="Times New Roman" w:cs="Times New Roman"/>
          <w:sz w:val="28"/>
          <w:szCs w:val="28"/>
        </w:rPr>
        <w:t xml:space="preserve"> </w:t>
      </w:r>
      <w:r w:rsidR="004F00BC">
        <w:rPr>
          <w:rFonts w:ascii="Times New Roman" w:hAnsi="Times New Roman" w:cs="Times New Roman"/>
          <w:sz w:val="28"/>
          <w:szCs w:val="28"/>
        </w:rPr>
        <w:t xml:space="preserve">г. </w:t>
      </w:r>
      <w:r w:rsidR="008523AD">
        <w:rPr>
          <w:rFonts w:ascii="Times New Roman" w:hAnsi="Times New Roman" w:cs="Times New Roman"/>
          <w:sz w:val="28"/>
          <w:szCs w:val="28"/>
        </w:rPr>
        <w:t>Сыктывкар</w:t>
      </w:r>
    </w:p>
    <w:p w:rsidR="00107400" w:rsidRPr="008523AD" w:rsidRDefault="00107400" w:rsidP="001074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3AD">
        <w:rPr>
          <w:rFonts w:ascii="Times New Roman" w:hAnsi="Times New Roman" w:cs="Times New Roman"/>
          <w:sz w:val="28"/>
          <w:szCs w:val="28"/>
        </w:rPr>
        <w:t xml:space="preserve">Савельева Карина </w:t>
      </w:r>
      <w:proofErr w:type="spellStart"/>
      <w:r w:rsidRPr="008523AD">
        <w:rPr>
          <w:rFonts w:ascii="Times New Roman" w:hAnsi="Times New Roman" w:cs="Times New Roman"/>
          <w:sz w:val="28"/>
          <w:szCs w:val="28"/>
        </w:rPr>
        <w:t>Саламбековна</w:t>
      </w:r>
      <w:proofErr w:type="spellEnd"/>
      <w:r w:rsidRPr="008523AD">
        <w:rPr>
          <w:rFonts w:ascii="Times New Roman" w:hAnsi="Times New Roman" w:cs="Times New Roman"/>
          <w:sz w:val="28"/>
          <w:szCs w:val="28"/>
        </w:rPr>
        <w:t>, Марийский государственный университет</w:t>
      </w:r>
      <w:r w:rsidR="008523AD">
        <w:rPr>
          <w:rFonts w:ascii="Times New Roman" w:hAnsi="Times New Roman" w:cs="Times New Roman"/>
          <w:sz w:val="28"/>
          <w:szCs w:val="28"/>
        </w:rPr>
        <w:t>,</w:t>
      </w:r>
      <w:r w:rsidR="00774ACB" w:rsidRPr="00774ACB">
        <w:rPr>
          <w:rFonts w:ascii="Times New Roman" w:hAnsi="Times New Roman" w:cs="Times New Roman"/>
          <w:sz w:val="28"/>
          <w:szCs w:val="28"/>
        </w:rPr>
        <w:t xml:space="preserve"> </w:t>
      </w:r>
      <w:r w:rsidR="00774ACB">
        <w:rPr>
          <w:rFonts w:ascii="Times New Roman" w:hAnsi="Times New Roman" w:cs="Times New Roman"/>
          <w:sz w:val="28"/>
          <w:szCs w:val="28"/>
        </w:rPr>
        <w:t xml:space="preserve">г. </w:t>
      </w:r>
      <w:r w:rsidR="008523AD">
        <w:rPr>
          <w:rFonts w:ascii="Times New Roman" w:hAnsi="Times New Roman" w:cs="Times New Roman"/>
          <w:sz w:val="28"/>
          <w:szCs w:val="28"/>
        </w:rPr>
        <w:t>Йошкар-Ола</w:t>
      </w:r>
    </w:p>
    <w:p w:rsidR="00107400" w:rsidRPr="008523AD" w:rsidRDefault="00107400" w:rsidP="001074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23AD">
        <w:rPr>
          <w:rFonts w:ascii="Times New Roman" w:hAnsi="Times New Roman" w:cs="Times New Roman"/>
          <w:sz w:val="28"/>
          <w:szCs w:val="28"/>
        </w:rPr>
        <w:t>Самаркина</w:t>
      </w:r>
      <w:proofErr w:type="spellEnd"/>
      <w:r w:rsidRPr="008523AD">
        <w:rPr>
          <w:rFonts w:ascii="Times New Roman" w:hAnsi="Times New Roman" w:cs="Times New Roman"/>
          <w:sz w:val="28"/>
          <w:szCs w:val="28"/>
        </w:rPr>
        <w:t xml:space="preserve"> Евгения Сергеевна, Самарский государственный социально-педагогический университет</w:t>
      </w:r>
      <w:r w:rsidR="008523AD">
        <w:rPr>
          <w:rFonts w:ascii="Times New Roman" w:hAnsi="Times New Roman" w:cs="Times New Roman"/>
          <w:sz w:val="28"/>
          <w:szCs w:val="28"/>
        </w:rPr>
        <w:t>,</w:t>
      </w:r>
      <w:r w:rsidR="00774ACB" w:rsidRPr="00774ACB">
        <w:rPr>
          <w:rFonts w:ascii="Times New Roman" w:hAnsi="Times New Roman" w:cs="Times New Roman"/>
          <w:sz w:val="28"/>
          <w:szCs w:val="28"/>
        </w:rPr>
        <w:t xml:space="preserve"> </w:t>
      </w:r>
      <w:r w:rsidR="004F00BC">
        <w:rPr>
          <w:rFonts w:ascii="Times New Roman" w:hAnsi="Times New Roman" w:cs="Times New Roman"/>
          <w:sz w:val="28"/>
          <w:szCs w:val="28"/>
        </w:rPr>
        <w:t xml:space="preserve">г. </w:t>
      </w:r>
      <w:r w:rsidR="008523AD">
        <w:rPr>
          <w:rFonts w:ascii="Times New Roman" w:hAnsi="Times New Roman" w:cs="Times New Roman"/>
          <w:sz w:val="28"/>
          <w:szCs w:val="28"/>
        </w:rPr>
        <w:t>Самара</w:t>
      </w:r>
    </w:p>
    <w:p w:rsidR="00107400" w:rsidRPr="008523AD" w:rsidRDefault="00107400" w:rsidP="001074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23AD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8523AD">
        <w:rPr>
          <w:rFonts w:ascii="Times New Roman" w:hAnsi="Times New Roman" w:cs="Times New Roman"/>
          <w:sz w:val="28"/>
          <w:szCs w:val="28"/>
        </w:rPr>
        <w:t xml:space="preserve"> Екатерина Георгиевна, Южно-Уральский государственный </w:t>
      </w:r>
      <w:proofErr w:type="spellStart"/>
      <w:r w:rsidRPr="008523AD">
        <w:rPr>
          <w:rFonts w:ascii="Times New Roman" w:hAnsi="Times New Roman" w:cs="Times New Roman"/>
          <w:sz w:val="28"/>
          <w:szCs w:val="28"/>
        </w:rPr>
        <w:t>гуманитарно</w:t>
      </w:r>
      <w:proofErr w:type="spellEnd"/>
      <w:r w:rsidRPr="008523AD">
        <w:rPr>
          <w:rFonts w:ascii="Times New Roman" w:hAnsi="Times New Roman" w:cs="Times New Roman"/>
          <w:sz w:val="28"/>
          <w:szCs w:val="28"/>
        </w:rPr>
        <w:t xml:space="preserve"> - педагогический университет</w:t>
      </w:r>
      <w:r w:rsidR="008523AD">
        <w:rPr>
          <w:rFonts w:ascii="Times New Roman" w:hAnsi="Times New Roman" w:cs="Times New Roman"/>
          <w:sz w:val="28"/>
          <w:szCs w:val="28"/>
        </w:rPr>
        <w:t xml:space="preserve">, </w:t>
      </w:r>
      <w:r w:rsidR="004F00BC">
        <w:rPr>
          <w:rFonts w:ascii="Times New Roman" w:hAnsi="Times New Roman" w:cs="Times New Roman"/>
          <w:sz w:val="28"/>
          <w:szCs w:val="28"/>
        </w:rPr>
        <w:t xml:space="preserve">г. </w:t>
      </w:r>
      <w:r w:rsidR="008523AD">
        <w:rPr>
          <w:rFonts w:ascii="Times New Roman" w:hAnsi="Times New Roman" w:cs="Times New Roman"/>
          <w:sz w:val="28"/>
          <w:szCs w:val="28"/>
        </w:rPr>
        <w:t>Челябинск</w:t>
      </w:r>
    </w:p>
    <w:p w:rsidR="00107400" w:rsidRPr="008523AD" w:rsidRDefault="00107400" w:rsidP="001074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23AD">
        <w:rPr>
          <w:rFonts w:ascii="Times New Roman" w:hAnsi="Times New Roman" w:cs="Times New Roman"/>
          <w:sz w:val="28"/>
          <w:szCs w:val="28"/>
        </w:rPr>
        <w:t>Шарафиева</w:t>
      </w:r>
      <w:proofErr w:type="spellEnd"/>
      <w:r w:rsidRPr="008523AD">
        <w:rPr>
          <w:rFonts w:ascii="Times New Roman" w:hAnsi="Times New Roman" w:cs="Times New Roman"/>
          <w:sz w:val="28"/>
          <w:szCs w:val="28"/>
        </w:rPr>
        <w:t xml:space="preserve"> Анжелика </w:t>
      </w:r>
      <w:proofErr w:type="spellStart"/>
      <w:r w:rsidRPr="008523AD">
        <w:rPr>
          <w:rFonts w:ascii="Times New Roman" w:hAnsi="Times New Roman" w:cs="Times New Roman"/>
          <w:sz w:val="28"/>
          <w:szCs w:val="28"/>
        </w:rPr>
        <w:t>Ранифовна</w:t>
      </w:r>
      <w:proofErr w:type="spellEnd"/>
      <w:r w:rsidRPr="008523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3AD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8523AD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</w:t>
      </w:r>
      <w:r w:rsidR="008523AD">
        <w:rPr>
          <w:rFonts w:ascii="Times New Roman" w:hAnsi="Times New Roman" w:cs="Times New Roman"/>
          <w:sz w:val="28"/>
          <w:szCs w:val="28"/>
        </w:rPr>
        <w:t xml:space="preserve">, </w:t>
      </w:r>
      <w:r w:rsidR="004F00BC">
        <w:rPr>
          <w:rFonts w:ascii="Times New Roman" w:hAnsi="Times New Roman" w:cs="Times New Roman"/>
          <w:sz w:val="28"/>
          <w:szCs w:val="28"/>
        </w:rPr>
        <w:t xml:space="preserve">г. </w:t>
      </w:r>
      <w:r w:rsidR="008523AD">
        <w:rPr>
          <w:rFonts w:ascii="Times New Roman" w:hAnsi="Times New Roman" w:cs="Times New Roman"/>
          <w:sz w:val="28"/>
          <w:szCs w:val="28"/>
        </w:rPr>
        <w:t>Сургут</w:t>
      </w:r>
    </w:p>
    <w:p w:rsidR="0051011A" w:rsidRDefault="0051011A" w:rsidP="008B0518">
      <w:pPr>
        <w:jc w:val="center"/>
      </w:pPr>
    </w:p>
    <w:sectPr w:rsidR="0051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F3858"/>
    <w:multiLevelType w:val="hybridMultilevel"/>
    <w:tmpl w:val="CEC4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44D4B"/>
    <w:multiLevelType w:val="hybridMultilevel"/>
    <w:tmpl w:val="31BE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71"/>
    <w:rsid w:val="00051755"/>
    <w:rsid w:val="000D1C26"/>
    <w:rsid w:val="00107400"/>
    <w:rsid w:val="002A4295"/>
    <w:rsid w:val="004F00BC"/>
    <w:rsid w:val="0051011A"/>
    <w:rsid w:val="006E7671"/>
    <w:rsid w:val="00753EE1"/>
    <w:rsid w:val="00774ACB"/>
    <w:rsid w:val="008523AD"/>
    <w:rsid w:val="008B0518"/>
    <w:rsid w:val="00A0354B"/>
    <w:rsid w:val="00B210CC"/>
    <w:rsid w:val="00E3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0CC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B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0CC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</cp:lastModifiedBy>
  <cp:revision>17</cp:revision>
  <cp:lastPrinted>2020-10-22T10:39:00Z</cp:lastPrinted>
  <dcterms:created xsi:type="dcterms:W3CDTF">2020-10-22T08:27:00Z</dcterms:created>
  <dcterms:modified xsi:type="dcterms:W3CDTF">2020-10-31T12:37:00Z</dcterms:modified>
</cp:coreProperties>
</file>